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6F" w:rsidRDefault="00F5666F" w:rsidP="000B1220">
      <w:pPr>
        <w:rPr>
          <w:b/>
        </w:rPr>
      </w:pPr>
    </w:p>
    <w:p w:rsidR="00F5666F" w:rsidRDefault="00F5666F" w:rsidP="00102634">
      <w:pPr>
        <w:jc w:val="center"/>
        <w:rPr>
          <w:b/>
        </w:rPr>
      </w:pPr>
    </w:p>
    <w:p w:rsidR="00A94A56" w:rsidRPr="000B1220" w:rsidRDefault="001662B7" w:rsidP="00DD61B3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65FE0B2C" wp14:editId="5DFF7ACA">
            <wp:simplePos x="0" y="0"/>
            <wp:positionH relativeFrom="margin">
              <wp:align>center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2" name="Obraz 3" descr="D:\Users\AJachner\AppData\Local\Temp\nencki logo_po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:\Users\AJachner\AppData\Local\Temp\nencki logo_pol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A56" w:rsidRPr="000B1220">
        <w:rPr>
          <w:rFonts w:asciiTheme="minorHAnsi" w:hAnsiTheme="minorHAnsi" w:cstheme="minorHAnsi"/>
        </w:rPr>
        <w:t xml:space="preserve"> </w:t>
      </w:r>
      <w:r w:rsidR="00A94A56" w:rsidRPr="00495396">
        <w:rPr>
          <w:rFonts w:asciiTheme="minorHAnsi" w:hAnsiTheme="minorHAnsi" w:cstheme="minorHAnsi"/>
          <w:sz w:val="22"/>
          <w:szCs w:val="22"/>
        </w:rPr>
        <w:t>Warszawa, dnia</w:t>
      </w:r>
      <w:r w:rsidR="001C25EC">
        <w:rPr>
          <w:rFonts w:asciiTheme="minorHAnsi" w:hAnsiTheme="minorHAnsi" w:cstheme="minorHAnsi"/>
          <w:sz w:val="22"/>
          <w:szCs w:val="22"/>
        </w:rPr>
        <w:t xml:space="preserve"> </w:t>
      </w:r>
      <w:r w:rsidR="00D42C99">
        <w:rPr>
          <w:rFonts w:asciiTheme="minorHAnsi" w:hAnsiTheme="minorHAnsi" w:cstheme="minorHAnsi"/>
          <w:sz w:val="22"/>
          <w:szCs w:val="22"/>
        </w:rPr>
        <w:t xml:space="preserve">29 kwietnia </w:t>
      </w:r>
      <w:r w:rsidR="00A91452">
        <w:rPr>
          <w:rFonts w:asciiTheme="minorHAnsi" w:hAnsiTheme="minorHAnsi" w:cstheme="minorHAnsi"/>
          <w:sz w:val="22"/>
          <w:szCs w:val="22"/>
        </w:rPr>
        <w:t>2019</w:t>
      </w:r>
    </w:p>
    <w:p w:rsidR="00A94A56" w:rsidRPr="000B1220" w:rsidRDefault="00A94A56" w:rsidP="00A94A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D757A" w:rsidRPr="00F12FD2" w:rsidRDefault="007D757A" w:rsidP="007D757A">
      <w:pPr>
        <w:autoSpaceDE w:val="0"/>
        <w:autoSpaceDN w:val="0"/>
        <w:adjustRightInd w:val="0"/>
        <w:jc w:val="center"/>
        <w:rPr>
          <w:rFonts w:ascii="Cambria" w:hAnsi="Cambria" w:cs="Verdana"/>
          <w:sz w:val="22"/>
          <w:szCs w:val="22"/>
        </w:rPr>
      </w:pP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Verdana"/>
          <w:sz w:val="22"/>
          <w:szCs w:val="22"/>
        </w:rPr>
      </w:pP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Verdana"/>
          <w:sz w:val="22"/>
          <w:szCs w:val="22"/>
        </w:rPr>
      </w:pPr>
    </w:p>
    <w:p w:rsidR="007D757A" w:rsidRDefault="00D42C99" w:rsidP="007D757A">
      <w:pPr>
        <w:autoSpaceDE w:val="0"/>
        <w:autoSpaceDN w:val="0"/>
        <w:adjustRightInd w:val="0"/>
        <w:jc w:val="center"/>
        <w:rPr>
          <w:rFonts w:ascii="Cambria" w:hAnsi="Cambria" w:cs="Verdana"/>
          <w:b/>
          <w:bCs/>
          <w:sz w:val="22"/>
          <w:szCs w:val="22"/>
        </w:rPr>
      </w:pPr>
      <w:r>
        <w:rPr>
          <w:rFonts w:ascii="Cambria" w:hAnsi="Cambria" w:cs="Verdana"/>
          <w:b/>
          <w:bCs/>
          <w:sz w:val="22"/>
          <w:szCs w:val="22"/>
        </w:rPr>
        <w:t>Zapytanie ofertowe nr 36</w:t>
      </w:r>
      <w:r w:rsidR="007D757A" w:rsidRPr="00F12FD2">
        <w:rPr>
          <w:rFonts w:ascii="Cambria" w:hAnsi="Cambria" w:cs="Verdana"/>
          <w:b/>
          <w:bCs/>
          <w:sz w:val="22"/>
          <w:szCs w:val="22"/>
        </w:rPr>
        <w:t>/201</w:t>
      </w:r>
      <w:r w:rsidR="007D757A">
        <w:rPr>
          <w:rFonts w:ascii="Cambria" w:hAnsi="Cambria" w:cs="Verdana"/>
          <w:b/>
          <w:bCs/>
          <w:sz w:val="22"/>
          <w:szCs w:val="22"/>
        </w:rPr>
        <w:t>9</w:t>
      </w:r>
    </w:p>
    <w:p w:rsidR="00D90E43" w:rsidRDefault="007D757A" w:rsidP="00D90E43">
      <w:pPr>
        <w:autoSpaceDE w:val="0"/>
        <w:autoSpaceDN w:val="0"/>
        <w:adjustRightInd w:val="0"/>
        <w:jc w:val="center"/>
        <w:rPr>
          <w:rFonts w:ascii="Cambria" w:hAnsi="Cambria" w:cs="Verdana"/>
          <w:b/>
          <w:sz w:val="22"/>
          <w:szCs w:val="22"/>
        </w:rPr>
      </w:pPr>
      <w:r w:rsidRPr="007D757A">
        <w:rPr>
          <w:rFonts w:ascii="Cambria" w:hAnsi="Cambria" w:cs="Verdana"/>
          <w:b/>
          <w:sz w:val="22"/>
          <w:szCs w:val="22"/>
        </w:rPr>
        <w:t xml:space="preserve">na </w:t>
      </w:r>
    </w:p>
    <w:p w:rsidR="007D757A" w:rsidRPr="007D757A" w:rsidRDefault="00D10B1C" w:rsidP="00D90E43">
      <w:pPr>
        <w:autoSpaceDE w:val="0"/>
        <w:autoSpaceDN w:val="0"/>
        <w:adjustRightInd w:val="0"/>
        <w:jc w:val="center"/>
        <w:rPr>
          <w:rFonts w:ascii="Cambria" w:hAnsi="Cambria" w:cs="Verdana"/>
          <w:b/>
          <w:sz w:val="22"/>
          <w:szCs w:val="22"/>
        </w:rPr>
      </w:pPr>
      <w:r>
        <w:rPr>
          <w:rFonts w:ascii="Cambria" w:hAnsi="Cambria" w:cs="Verdana"/>
          <w:b/>
          <w:sz w:val="22"/>
          <w:szCs w:val="22"/>
        </w:rPr>
        <w:t>Wykonan</w:t>
      </w:r>
      <w:r w:rsidR="00D90E43">
        <w:rPr>
          <w:rFonts w:ascii="Cambria" w:hAnsi="Cambria" w:cs="Verdana"/>
          <w:b/>
          <w:sz w:val="22"/>
          <w:szCs w:val="22"/>
        </w:rPr>
        <w:t>ie i montaż wolier dla gryzoni dla Stacji Badawczej w Mikołajkach</w:t>
      </w:r>
    </w:p>
    <w:p w:rsidR="00DD61B3" w:rsidRDefault="004F5777" w:rsidP="007D757A">
      <w:pPr>
        <w:autoSpaceDE w:val="0"/>
        <w:autoSpaceDN w:val="0"/>
        <w:adjustRightInd w:val="0"/>
        <w:jc w:val="center"/>
        <w:rPr>
          <w:rFonts w:ascii="Cambria" w:hAnsi="Cambria" w:cs="Verdana"/>
          <w:sz w:val="22"/>
          <w:szCs w:val="22"/>
        </w:rPr>
      </w:pPr>
      <w:r>
        <w:rPr>
          <w:rFonts w:ascii="Cambria" w:hAnsi="Cambria" w:cs="Verdana"/>
          <w:sz w:val="22"/>
          <w:szCs w:val="22"/>
        </w:rPr>
        <w:t>dla</w:t>
      </w:r>
      <w:bookmarkStart w:id="0" w:name="_GoBack"/>
      <w:bookmarkEnd w:id="0"/>
    </w:p>
    <w:p w:rsidR="007D757A" w:rsidRPr="00F12FD2" w:rsidRDefault="007D757A" w:rsidP="007D757A">
      <w:pPr>
        <w:autoSpaceDE w:val="0"/>
        <w:autoSpaceDN w:val="0"/>
        <w:adjustRightInd w:val="0"/>
        <w:jc w:val="center"/>
        <w:rPr>
          <w:rFonts w:ascii="Cambria" w:hAnsi="Cambria" w:cs="Verdana"/>
          <w:sz w:val="22"/>
          <w:szCs w:val="22"/>
        </w:rPr>
      </w:pPr>
      <w:r>
        <w:rPr>
          <w:rFonts w:ascii="Cambria" w:hAnsi="Cambria" w:cs="Verdana"/>
          <w:sz w:val="22"/>
          <w:szCs w:val="22"/>
        </w:rPr>
        <w:t xml:space="preserve"> </w:t>
      </w:r>
      <w:r w:rsidRPr="00F12FD2">
        <w:rPr>
          <w:rFonts w:ascii="Cambria" w:hAnsi="Cambria" w:cs="Verdana"/>
          <w:sz w:val="22"/>
          <w:szCs w:val="22"/>
        </w:rPr>
        <w:t>Instytutu Biologii Doświadczalnej im. Marcelego Nenckiego</w:t>
      </w:r>
    </w:p>
    <w:p w:rsidR="007D757A" w:rsidRPr="00F12FD2" w:rsidRDefault="007D757A" w:rsidP="007D757A">
      <w:pPr>
        <w:autoSpaceDE w:val="0"/>
        <w:autoSpaceDN w:val="0"/>
        <w:adjustRightInd w:val="0"/>
        <w:jc w:val="center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 xml:space="preserve"> Polskiej Akademii Nauk</w:t>
      </w:r>
    </w:p>
    <w:p w:rsidR="007D757A" w:rsidRPr="00F12FD2" w:rsidRDefault="007D757A" w:rsidP="007D757A">
      <w:pPr>
        <w:autoSpaceDE w:val="0"/>
        <w:autoSpaceDN w:val="0"/>
        <w:adjustRightInd w:val="0"/>
        <w:jc w:val="center"/>
        <w:rPr>
          <w:rFonts w:ascii="Cambria" w:hAnsi="Cambria" w:cs="Verdana"/>
          <w:sz w:val="22"/>
          <w:szCs w:val="22"/>
        </w:rPr>
      </w:pPr>
    </w:p>
    <w:p w:rsidR="007D757A" w:rsidRPr="00F12FD2" w:rsidRDefault="007D757A" w:rsidP="007D757A">
      <w:pPr>
        <w:autoSpaceDE w:val="0"/>
        <w:autoSpaceDN w:val="0"/>
        <w:adjustRightInd w:val="0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b/>
          <w:bCs/>
          <w:sz w:val="22"/>
          <w:szCs w:val="22"/>
        </w:rPr>
        <w:t>Zamawiający:</w:t>
      </w:r>
      <w:r w:rsidRPr="00F12FD2">
        <w:rPr>
          <w:rFonts w:ascii="Cambria" w:hAnsi="Cambria" w:cs="Verdana"/>
          <w:sz w:val="22"/>
          <w:szCs w:val="22"/>
        </w:rPr>
        <w:t xml:space="preserve"> Instytut Biologii Doświadczalnej im. M. Nenckiego PAN,</w:t>
      </w:r>
    </w:p>
    <w:p w:rsidR="007D757A" w:rsidRPr="00F12FD2" w:rsidRDefault="007D757A" w:rsidP="007D757A">
      <w:pPr>
        <w:autoSpaceDE w:val="0"/>
        <w:autoSpaceDN w:val="0"/>
        <w:adjustRightInd w:val="0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 xml:space="preserve"> z siedzibą przy ul. Pasteura 3, Warszawa (02-093), NIP:525-000-92-69 REGON 000325825</w:t>
      </w:r>
    </w:p>
    <w:p w:rsidR="007D757A" w:rsidRPr="00F12FD2" w:rsidRDefault="007D757A" w:rsidP="007D757A">
      <w:pPr>
        <w:autoSpaceDE w:val="0"/>
        <w:autoSpaceDN w:val="0"/>
        <w:adjustRightInd w:val="0"/>
        <w:rPr>
          <w:rFonts w:ascii="Cambria" w:hAnsi="Cambria" w:cs="Verdana"/>
          <w:sz w:val="22"/>
          <w:szCs w:val="22"/>
        </w:rPr>
      </w:pPr>
    </w:p>
    <w:p w:rsidR="007D757A" w:rsidRPr="00F12FD2" w:rsidRDefault="007D757A" w:rsidP="007D757A">
      <w:pPr>
        <w:autoSpaceDE w:val="0"/>
        <w:autoSpaceDN w:val="0"/>
        <w:adjustRightInd w:val="0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 xml:space="preserve">Osoba do kontaktów w sprawie zamówienia: e-mail: </w:t>
      </w:r>
      <w:hyperlink r:id="rId9" w:history="1">
        <w:r w:rsidR="00D90E43" w:rsidRPr="00B872EA">
          <w:rPr>
            <w:rStyle w:val="Hipercze"/>
            <w:rFonts w:ascii="Cambria" w:hAnsi="Cambria" w:cs="Verdana"/>
            <w:sz w:val="22"/>
            <w:szCs w:val="22"/>
          </w:rPr>
          <w:t>m.mankowski@nencki.gov.pl</w:t>
        </w:r>
      </w:hyperlink>
      <w:r w:rsidR="00D42C99">
        <w:rPr>
          <w:rStyle w:val="Hipercze"/>
          <w:rFonts w:ascii="Cambria" w:hAnsi="Cambria" w:cs="Verdana"/>
          <w:sz w:val="22"/>
          <w:szCs w:val="22"/>
        </w:rPr>
        <w:t xml:space="preserve">   </w:t>
      </w:r>
      <w:r w:rsidR="000F0303">
        <w:rPr>
          <w:rStyle w:val="Hipercze"/>
          <w:rFonts w:ascii="Cambria" w:hAnsi="Cambria" w:cs="Verdana"/>
          <w:sz w:val="22"/>
          <w:szCs w:val="22"/>
        </w:rPr>
        <w:t xml:space="preserve"> m.skierniewski@nencki.gov.pl</w:t>
      </w:r>
    </w:p>
    <w:p w:rsidR="007D757A" w:rsidRPr="00F12FD2" w:rsidRDefault="007D757A" w:rsidP="007D757A">
      <w:pPr>
        <w:autoSpaceDE w:val="0"/>
        <w:autoSpaceDN w:val="0"/>
        <w:adjustRightInd w:val="0"/>
        <w:rPr>
          <w:rFonts w:ascii="Cambria" w:hAnsi="Cambria" w:cs="Verdana"/>
          <w:i/>
          <w:iCs/>
          <w:sz w:val="22"/>
          <w:szCs w:val="22"/>
        </w:rPr>
      </w:pPr>
    </w:p>
    <w:p w:rsidR="007D757A" w:rsidRPr="00DD61B3" w:rsidRDefault="007D757A" w:rsidP="007D757A">
      <w:pPr>
        <w:autoSpaceDE w:val="0"/>
        <w:autoSpaceDN w:val="0"/>
        <w:adjustRightInd w:val="0"/>
        <w:spacing w:after="200" w:line="276" w:lineRule="auto"/>
        <w:ind w:left="720"/>
        <w:rPr>
          <w:rFonts w:ascii="Cambria" w:hAnsi="Cambria" w:cs="Verdana"/>
          <w:sz w:val="22"/>
          <w:szCs w:val="22"/>
          <w:u w:val="single"/>
        </w:rPr>
      </w:pPr>
      <w:r w:rsidRPr="00DD61B3">
        <w:rPr>
          <w:rFonts w:ascii="Cambria" w:hAnsi="Cambria" w:cs="Verdana"/>
          <w:b/>
          <w:sz w:val="22"/>
          <w:szCs w:val="22"/>
          <w:u w:val="single"/>
        </w:rPr>
        <w:t>Termin zgłaszanie ofert:</w:t>
      </w:r>
      <w:r w:rsidRPr="00DD61B3">
        <w:rPr>
          <w:rFonts w:ascii="Cambria" w:hAnsi="Cambria" w:cs="Verdana"/>
          <w:sz w:val="22"/>
          <w:szCs w:val="22"/>
          <w:u w:val="single"/>
        </w:rPr>
        <w:t xml:space="preserve"> </w:t>
      </w:r>
      <w:r w:rsidRPr="00DD61B3">
        <w:rPr>
          <w:rFonts w:ascii="Cambria" w:hAnsi="Cambria" w:cs="Verdana"/>
          <w:b/>
          <w:bCs/>
          <w:sz w:val="22"/>
          <w:szCs w:val="22"/>
          <w:u w:val="single"/>
        </w:rPr>
        <w:t xml:space="preserve">nie później niż do dnia </w:t>
      </w:r>
      <w:r w:rsidR="00D90E43">
        <w:rPr>
          <w:rFonts w:ascii="Cambria" w:hAnsi="Cambria" w:cs="Verdana"/>
          <w:b/>
          <w:bCs/>
          <w:sz w:val="22"/>
          <w:szCs w:val="22"/>
          <w:u w:val="single"/>
        </w:rPr>
        <w:t xml:space="preserve">15 maja </w:t>
      </w:r>
      <w:r w:rsidR="00DD61B3" w:rsidRPr="00DD61B3">
        <w:rPr>
          <w:rFonts w:ascii="Cambria" w:hAnsi="Cambria" w:cs="Verdana"/>
          <w:b/>
          <w:bCs/>
          <w:sz w:val="22"/>
          <w:szCs w:val="22"/>
          <w:u w:val="single"/>
        </w:rPr>
        <w:t>2019</w:t>
      </w:r>
    </w:p>
    <w:p w:rsidR="007D757A" w:rsidRPr="00D90E43" w:rsidRDefault="007D757A" w:rsidP="00D90E43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 w:cs="Verdana"/>
          <w:b/>
          <w:bCs/>
        </w:rPr>
      </w:pPr>
      <w:r w:rsidRPr="00D90E43">
        <w:rPr>
          <w:rFonts w:ascii="Cambria" w:hAnsi="Cambria" w:cs="Verdana"/>
          <w:b/>
          <w:bCs/>
        </w:rPr>
        <w:t>Opis przedmiotu zamówienia</w:t>
      </w:r>
      <w:r w:rsidR="00D90E43">
        <w:rPr>
          <w:rFonts w:ascii="Cambria" w:hAnsi="Cambria" w:cs="Verdana"/>
          <w:b/>
          <w:bCs/>
        </w:rPr>
        <w:t xml:space="preserve"> (schematyczne rysunki zamieszono w załącznikach)</w:t>
      </w:r>
      <w:r w:rsidRPr="00D90E43">
        <w:rPr>
          <w:rFonts w:ascii="Cambria" w:hAnsi="Cambria" w:cs="Verdana"/>
          <w:b/>
          <w:bCs/>
        </w:rPr>
        <w:t>:</w:t>
      </w:r>
    </w:p>
    <w:p w:rsidR="00D90E43" w:rsidRPr="00D90E43" w:rsidRDefault="00D90E43" w:rsidP="001F6661">
      <w:pPr>
        <w:pStyle w:val="Akapitzlist"/>
        <w:spacing w:after="0" w:line="240" w:lineRule="auto"/>
        <w:ind w:left="1429"/>
        <w:rPr>
          <w:sz w:val="24"/>
          <w:szCs w:val="24"/>
        </w:rPr>
      </w:pPr>
      <w:r w:rsidRPr="00D90E43">
        <w:rPr>
          <w:sz w:val="24"/>
          <w:szCs w:val="24"/>
        </w:rPr>
        <w:t xml:space="preserve">Zlecenie obejmuje wykonanie </w:t>
      </w:r>
      <w:r>
        <w:rPr>
          <w:sz w:val="24"/>
          <w:szCs w:val="24"/>
        </w:rPr>
        <w:t xml:space="preserve">wraz montażem w Stacji Badawczej w Mikołajach, </w:t>
      </w:r>
      <w:r w:rsidRPr="00D90E43">
        <w:rPr>
          <w:sz w:val="24"/>
          <w:szCs w:val="24"/>
        </w:rPr>
        <w:t xml:space="preserve">12 sztuk wolier dla zwierząt ustawionych w dwóch rzędach (po 6 sztuk) „plecami do siebie”. Pomiędzy dwoma rzędami wolier znajdować się musi 5 cm przestrzeni (±2 cm). Pojedyncza woliera ma mieć wymiary 100x100x240 cm (szerokość x głębokość x wysokość). Stelaż każdej woliery ma być wykonany z kątownika nierdzewnego gorącowalcowanego 30x30x3 mm w gatunku </w:t>
      </w:r>
      <w:r>
        <w:rPr>
          <w:sz w:val="24"/>
          <w:szCs w:val="24"/>
        </w:rPr>
        <w:t xml:space="preserve">nie gorszym niż </w:t>
      </w:r>
      <w:r w:rsidRPr="00D90E43">
        <w:rPr>
          <w:sz w:val="24"/>
          <w:szCs w:val="24"/>
        </w:rPr>
        <w:t xml:space="preserve">1.4301. Do stelaża ma być przymocowana siatka nierdzewna o oczku 10x10 mm, drut 1 mm grubości. Siatką mają być pokryte wszystkie 6 ścian </w:t>
      </w:r>
      <w:r w:rsidR="006B6891">
        <w:rPr>
          <w:sz w:val="24"/>
          <w:szCs w:val="24"/>
        </w:rPr>
        <w:t xml:space="preserve">każdej </w:t>
      </w:r>
      <w:r w:rsidRPr="00D90E43">
        <w:rPr>
          <w:sz w:val="24"/>
          <w:szCs w:val="24"/>
        </w:rPr>
        <w:t>woliery. Drzwi do woliery o szerokości 60 cm (±2 cm) i wysokości 160 cm (±10 cm) mają być umieszczone we frontowej części woliery 70 cm powyżej dna woliery, gdyż zostanie wkopana na wysokość 70 cm w ziemię. Drzwi muszą być zamykane na zasuwę, lub haczyk</w:t>
      </w:r>
      <w:r w:rsidR="006B6891">
        <w:rPr>
          <w:sz w:val="24"/>
          <w:szCs w:val="24"/>
        </w:rPr>
        <w:t>, z zewnątrz</w:t>
      </w:r>
      <w:r w:rsidRPr="00D90E43">
        <w:rPr>
          <w:sz w:val="24"/>
          <w:szCs w:val="24"/>
        </w:rPr>
        <w:t xml:space="preserve">. Każda z wolier w obu rzędach ma posiadać drzwiczki 15x15 cm (±3 cm) w ścianie bocznej łączące dwie sąsiadujące woliery (woliera nr 1 z wolierą nr 2, woliera nr 3 z woliera nr 4, woliera nr 5 z wolierą nr 6). Drzwiczki muszą być umieszczone 70 cm powyżej dna woliery, mogą być wykonane na zawiasach, lub być zasuwane. Nad wolierami ma znajdować się daszek z blachy trapezowej ocynkowanej zamontowany na konstrukcji mocowanej do konstrukcji wolier. Daszek ma być zamontowany pod lekkim skosem, minimum 5 cm (±3 cm) nad wolierami. </w:t>
      </w:r>
      <w:r>
        <w:rPr>
          <w:sz w:val="24"/>
          <w:szCs w:val="24"/>
        </w:rPr>
        <w:t>Każda woliera oraz c</w:t>
      </w:r>
      <w:r w:rsidRPr="00D90E43">
        <w:rPr>
          <w:sz w:val="24"/>
          <w:szCs w:val="24"/>
        </w:rPr>
        <w:t xml:space="preserve">ała konstrukcja musi być bezpieczna dla trzymanych w środku gryzoni, </w:t>
      </w:r>
      <w:r>
        <w:rPr>
          <w:sz w:val="24"/>
          <w:szCs w:val="24"/>
        </w:rPr>
        <w:t xml:space="preserve">wszystkie powierzchnie konstrukcji i siatki oraz drzwiczek muszą być gładkie, </w:t>
      </w:r>
      <w:r w:rsidRPr="00D90E43">
        <w:rPr>
          <w:sz w:val="24"/>
          <w:szCs w:val="24"/>
        </w:rPr>
        <w:t>nie dopuszcza się żadnych ostrych krawędzi wewnątrz woliery (dotyczy zarówno stelażu jak i siatki), które mogłyby</w:t>
      </w:r>
      <w:r>
        <w:rPr>
          <w:sz w:val="24"/>
          <w:szCs w:val="24"/>
        </w:rPr>
        <w:t xml:space="preserve"> powodować zranienie zwierzęcia</w:t>
      </w:r>
      <w:r w:rsidRPr="00D90E43">
        <w:rPr>
          <w:sz w:val="24"/>
          <w:szCs w:val="24"/>
        </w:rPr>
        <w:t xml:space="preserve">. Wszystkie elementy ruchome (drzwi do wolier, drzwiczki w ścianie bocznej) po zamknięciu muszą ściśle przylegać do konstrukcji, tak aby uniemożliwić zwierzęciu ucieczkę.  </w:t>
      </w:r>
    </w:p>
    <w:p w:rsidR="00D90E43" w:rsidRPr="00D90E43" w:rsidRDefault="00D90E43" w:rsidP="00D42C99">
      <w:pPr>
        <w:pStyle w:val="Akapitzlist"/>
        <w:spacing w:after="0" w:line="240" w:lineRule="auto"/>
        <w:ind w:left="1429"/>
        <w:rPr>
          <w:sz w:val="24"/>
          <w:szCs w:val="24"/>
        </w:rPr>
      </w:pPr>
    </w:p>
    <w:p w:rsidR="00D90E43" w:rsidRPr="00D42C99" w:rsidRDefault="00D90E43" w:rsidP="00D42C99">
      <w:pPr>
        <w:rPr>
          <w:b/>
          <w:sz w:val="24"/>
          <w:szCs w:val="24"/>
        </w:rPr>
      </w:pPr>
      <w:r w:rsidRPr="00D42C99">
        <w:rPr>
          <w:b/>
          <w:sz w:val="24"/>
          <w:szCs w:val="24"/>
        </w:rPr>
        <w:t xml:space="preserve">Wymagania: </w:t>
      </w:r>
    </w:p>
    <w:p w:rsidR="00D90E43" w:rsidRPr="00D90E43" w:rsidRDefault="00D90E43" w:rsidP="001F6661">
      <w:pPr>
        <w:pStyle w:val="Akapitzlist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D90E43">
        <w:rPr>
          <w:sz w:val="24"/>
          <w:szCs w:val="24"/>
        </w:rPr>
        <w:t>Gwarancja na konstrukcję min. 2 lata.</w:t>
      </w:r>
    </w:p>
    <w:p w:rsidR="00D90E43" w:rsidRDefault="00D90E43" w:rsidP="001F6661">
      <w:pPr>
        <w:pStyle w:val="Akapitzlist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D90E43">
        <w:rPr>
          <w:sz w:val="24"/>
          <w:szCs w:val="24"/>
        </w:rPr>
        <w:t>Minimum 2 letnie doświadczenie w realizacji zleceń na wykonywanie wolier/klatek dla zwierząt.</w:t>
      </w:r>
      <w:r w:rsidR="006B6891">
        <w:rPr>
          <w:sz w:val="24"/>
          <w:szCs w:val="24"/>
        </w:rPr>
        <w:t>-Zamawiający zastrzega możliwość sprawdzenia referencji u Wybranego Wykonawcy przed podpisaniem umowy</w:t>
      </w:r>
    </w:p>
    <w:p w:rsidR="00D42C99" w:rsidRPr="00D42C99" w:rsidRDefault="00D42C99" w:rsidP="00D42C99">
      <w:pPr>
        <w:rPr>
          <w:sz w:val="24"/>
          <w:szCs w:val="24"/>
        </w:rPr>
      </w:pPr>
    </w:p>
    <w:p w:rsidR="00D90E43" w:rsidRDefault="001F6661" w:rsidP="00D90E43">
      <w:pPr>
        <w:pStyle w:val="Akapitzlist"/>
        <w:autoSpaceDE w:val="0"/>
        <w:autoSpaceDN w:val="0"/>
        <w:adjustRightInd w:val="0"/>
        <w:ind w:left="1428"/>
        <w:jc w:val="both"/>
        <w:rPr>
          <w:rFonts w:ascii="Cambria" w:hAnsi="Cambria" w:cs="Verdana"/>
          <w:b/>
          <w:bCs/>
        </w:rPr>
      </w:pPr>
      <w:r w:rsidRPr="00D42C99">
        <w:rPr>
          <w:rFonts w:ascii="Cambria" w:hAnsi="Cambria" w:cs="Verdana"/>
          <w:b/>
          <w:bCs/>
          <w:u w:val="single"/>
        </w:rPr>
        <w:t>Załączniki do opisu zamówienia</w:t>
      </w:r>
      <w:r w:rsidR="00D42C99">
        <w:rPr>
          <w:rFonts w:ascii="Cambria" w:hAnsi="Cambria" w:cs="Verdana"/>
          <w:b/>
          <w:bCs/>
        </w:rPr>
        <w:t>:</w:t>
      </w:r>
    </w:p>
    <w:p w:rsidR="00D42C99" w:rsidRDefault="00D42C99" w:rsidP="00D42C9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Verdana"/>
          <w:b/>
          <w:bCs/>
        </w:rPr>
      </w:pPr>
      <w:r>
        <w:rPr>
          <w:rFonts w:ascii="Cambria" w:hAnsi="Cambria" w:cs="Verdana"/>
          <w:b/>
          <w:bCs/>
        </w:rPr>
        <w:t>Rys. 1. Woliera -szkic</w:t>
      </w:r>
    </w:p>
    <w:p w:rsidR="00D42C99" w:rsidRDefault="00D42C99" w:rsidP="00D42C9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Verdana"/>
          <w:b/>
          <w:bCs/>
        </w:rPr>
      </w:pPr>
      <w:r>
        <w:rPr>
          <w:rFonts w:ascii="Cambria" w:hAnsi="Cambria" w:cs="Verdana"/>
          <w:b/>
          <w:bCs/>
        </w:rPr>
        <w:t>Rys. 2. Woliera z daszkiem</w:t>
      </w:r>
    </w:p>
    <w:p w:rsidR="00D42C99" w:rsidRDefault="00D42C99" w:rsidP="00D42C9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Verdana"/>
          <w:b/>
          <w:bCs/>
        </w:rPr>
      </w:pPr>
      <w:r>
        <w:rPr>
          <w:rFonts w:ascii="Cambria" w:hAnsi="Cambria" w:cs="Verdana"/>
          <w:b/>
          <w:bCs/>
        </w:rPr>
        <w:t>Rys. 3. Woliery -z góry</w:t>
      </w:r>
    </w:p>
    <w:p w:rsidR="00D42C99" w:rsidRPr="00D90E43" w:rsidRDefault="00D42C99" w:rsidP="00D42C9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Verdana"/>
          <w:b/>
          <w:bCs/>
        </w:rPr>
      </w:pPr>
      <w:r>
        <w:rPr>
          <w:rFonts w:ascii="Cambria" w:hAnsi="Cambria" w:cs="Verdana"/>
          <w:b/>
          <w:bCs/>
        </w:rPr>
        <w:t>Rys. 4. Woliery w pojedynczym rzędzie</w:t>
      </w:r>
    </w:p>
    <w:p w:rsidR="007D757A" w:rsidRPr="00F12FD2" w:rsidRDefault="007D757A" w:rsidP="007D757A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sz w:val="22"/>
          <w:szCs w:val="22"/>
        </w:rPr>
      </w:pPr>
    </w:p>
    <w:p w:rsidR="007D757A" w:rsidRPr="00F12FD2" w:rsidRDefault="007D757A" w:rsidP="007D757A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mbria" w:hAnsi="Cambria" w:cs="Verdana"/>
          <w:b/>
          <w:bCs/>
          <w:sz w:val="22"/>
          <w:szCs w:val="22"/>
        </w:rPr>
      </w:pPr>
      <w:r w:rsidRPr="00F12FD2">
        <w:rPr>
          <w:rFonts w:ascii="Cambria" w:hAnsi="Cambria" w:cs="Verdana"/>
          <w:b/>
          <w:bCs/>
          <w:sz w:val="22"/>
          <w:szCs w:val="22"/>
        </w:rPr>
        <w:t>II. Opis  Przygotowania Oferty i jej Ocena:</w:t>
      </w:r>
    </w:p>
    <w:p w:rsidR="007D757A" w:rsidRPr="00F12FD2" w:rsidRDefault="007D757A" w:rsidP="007D757A">
      <w:pPr>
        <w:autoSpaceDE w:val="0"/>
        <w:autoSpaceDN w:val="0"/>
        <w:adjustRightInd w:val="0"/>
        <w:ind w:left="360"/>
        <w:jc w:val="both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>Oferta powinna zostać przygotowana na wzorze nr 1 załączonym do Zapytania.</w:t>
      </w:r>
    </w:p>
    <w:p w:rsidR="007D757A" w:rsidRPr="00F12FD2" w:rsidRDefault="007D757A" w:rsidP="007D757A">
      <w:pPr>
        <w:autoSpaceDE w:val="0"/>
        <w:autoSpaceDN w:val="0"/>
        <w:adjustRightInd w:val="0"/>
        <w:ind w:firstLine="360"/>
        <w:jc w:val="both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>Oferta powinna zawierać następujące dokumenty:</w:t>
      </w:r>
    </w:p>
    <w:p w:rsidR="006B6891" w:rsidRDefault="007D757A" w:rsidP="007D757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Verdana"/>
          <w:sz w:val="22"/>
          <w:szCs w:val="22"/>
        </w:rPr>
      </w:pPr>
      <w:r w:rsidRPr="006B6891">
        <w:rPr>
          <w:rFonts w:ascii="Cambria" w:hAnsi="Cambria" w:cs="Verdana"/>
          <w:sz w:val="22"/>
          <w:szCs w:val="22"/>
        </w:rPr>
        <w:t xml:space="preserve">Informacja o łącznej wartości netto i brutto zamówienia: Cena oferty  ma obejmować wycenę </w:t>
      </w:r>
      <w:r w:rsidR="006B6891" w:rsidRPr="006B6891">
        <w:rPr>
          <w:rFonts w:ascii="Cambria" w:hAnsi="Cambria" w:cs="Verdana"/>
          <w:sz w:val="22"/>
          <w:szCs w:val="22"/>
        </w:rPr>
        <w:t xml:space="preserve">wolier </w:t>
      </w:r>
      <w:r w:rsidRPr="006B6891">
        <w:rPr>
          <w:rFonts w:ascii="Cambria" w:hAnsi="Cambria" w:cs="Verdana"/>
          <w:sz w:val="22"/>
          <w:szCs w:val="22"/>
        </w:rPr>
        <w:t>opisanych w f</w:t>
      </w:r>
      <w:r w:rsidR="00D42C99">
        <w:rPr>
          <w:rFonts w:ascii="Cambria" w:hAnsi="Cambria" w:cs="Verdana"/>
          <w:sz w:val="22"/>
          <w:szCs w:val="22"/>
        </w:rPr>
        <w:t>ormularzu oferty, wraz z dostawą</w:t>
      </w:r>
      <w:r w:rsidRPr="006B6891">
        <w:rPr>
          <w:rFonts w:ascii="Cambria" w:hAnsi="Cambria" w:cs="Verdana"/>
          <w:sz w:val="22"/>
          <w:szCs w:val="22"/>
        </w:rPr>
        <w:t xml:space="preserve"> i montażem, </w:t>
      </w:r>
    </w:p>
    <w:p w:rsidR="007D757A" w:rsidRPr="006B6891" w:rsidRDefault="007D757A" w:rsidP="007D757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Verdana"/>
          <w:sz w:val="22"/>
          <w:szCs w:val="22"/>
        </w:rPr>
      </w:pPr>
      <w:r w:rsidRPr="006B6891">
        <w:rPr>
          <w:rFonts w:ascii="Cambria" w:hAnsi="Cambria" w:cs="Verdana"/>
          <w:sz w:val="22"/>
          <w:szCs w:val="22"/>
        </w:rPr>
        <w:t>Termin realizacji zamówienia</w:t>
      </w:r>
    </w:p>
    <w:p w:rsidR="007D757A" w:rsidRPr="00F12FD2" w:rsidRDefault="007D757A" w:rsidP="007D757A">
      <w:pPr>
        <w:numPr>
          <w:ilvl w:val="0"/>
          <w:numId w:val="5"/>
        </w:numPr>
        <w:autoSpaceDE w:val="0"/>
        <w:autoSpaceDN w:val="0"/>
        <w:adjustRightInd w:val="0"/>
        <w:ind w:left="1066"/>
        <w:jc w:val="both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>Skany: zaświadczenia o wpisie do ewidencji działalności gospodarczej</w:t>
      </w:r>
    </w:p>
    <w:p w:rsidR="007D757A" w:rsidRPr="00F12FD2" w:rsidRDefault="007D757A" w:rsidP="007D757A">
      <w:pPr>
        <w:autoSpaceDE w:val="0"/>
        <w:autoSpaceDN w:val="0"/>
        <w:adjustRightInd w:val="0"/>
        <w:ind w:left="1066"/>
        <w:jc w:val="both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 xml:space="preserve">zaświadczenia REGON oraz zaświadczenia o nadaniu NIP dostarczy Wykonawca, którego oferta zostanie wybrana. </w:t>
      </w:r>
    </w:p>
    <w:p w:rsidR="007D757A" w:rsidRPr="00F12FD2" w:rsidRDefault="007D757A" w:rsidP="007D757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Verdana"/>
          <w:i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 xml:space="preserve">Oferty należy przesyłać elektronicznie w postaci zeskanowanej oferty oryginalnej pocztą elektroniczną na adres: </w:t>
      </w:r>
      <w:hyperlink r:id="rId10" w:history="1">
        <w:r w:rsidR="006B6891" w:rsidRPr="00B872EA">
          <w:rPr>
            <w:rStyle w:val="Hipercze"/>
            <w:rFonts w:ascii="Cambria" w:hAnsi="Cambria" w:cs="Verdana"/>
            <w:i/>
            <w:iCs/>
            <w:sz w:val="22"/>
            <w:szCs w:val="22"/>
          </w:rPr>
          <w:t>m.mankowski@nencki.gov.pl</w:t>
        </w:r>
      </w:hyperlink>
      <w:r w:rsidR="006B6891">
        <w:rPr>
          <w:rFonts w:ascii="Cambria" w:hAnsi="Cambria" w:cs="Verdana"/>
          <w:i/>
          <w:iCs/>
          <w:sz w:val="22"/>
          <w:szCs w:val="22"/>
        </w:rPr>
        <w:t>,  lub</w:t>
      </w:r>
      <w:r w:rsidR="007864D1">
        <w:rPr>
          <w:rFonts w:ascii="Cambria" w:hAnsi="Cambria" w:cs="Verdana"/>
          <w:i/>
          <w:iCs/>
          <w:sz w:val="22"/>
          <w:szCs w:val="22"/>
        </w:rPr>
        <w:t xml:space="preserve"> </w:t>
      </w:r>
      <w:r w:rsidR="006B6891">
        <w:rPr>
          <w:rFonts w:ascii="Cambria" w:hAnsi="Cambria" w:cs="Verdana"/>
          <w:i/>
          <w:iCs/>
          <w:sz w:val="22"/>
          <w:szCs w:val="22"/>
        </w:rPr>
        <w:t>m.skierniewski@nencki.gov.pl</w:t>
      </w:r>
    </w:p>
    <w:p w:rsidR="007D757A" w:rsidRPr="00F12FD2" w:rsidRDefault="007D757A" w:rsidP="007D757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Verdana"/>
          <w:b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 xml:space="preserve">Prosimy oznaczyć ofertę w tytule wiadomości: </w:t>
      </w:r>
      <w:r w:rsidR="007864D1">
        <w:rPr>
          <w:rFonts w:ascii="Cambria" w:hAnsi="Cambria" w:cs="Verdana"/>
          <w:b/>
          <w:sz w:val="22"/>
          <w:szCs w:val="22"/>
        </w:rPr>
        <w:t>woliery</w:t>
      </w:r>
    </w:p>
    <w:p w:rsidR="007D757A" w:rsidRPr="00F12FD2" w:rsidRDefault="007D757A" w:rsidP="007D757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>Ocenie poddane zostaną tylko te oferty, które zawierają wszystkie elementy wymienione powyżej</w:t>
      </w:r>
    </w:p>
    <w:p w:rsidR="007D757A" w:rsidRDefault="007D757A" w:rsidP="007D757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>Przy wyborze Zamawiający będzie się kierował kryterium ceny przy spełnieniu wszystkich wymogów technicznych zamówienia</w:t>
      </w:r>
    </w:p>
    <w:p w:rsidR="007864D1" w:rsidRPr="00F12FD2" w:rsidRDefault="007864D1" w:rsidP="007864D1">
      <w:pPr>
        <w:autoSpaceDE w:val="0"/>
        <w:autoSpaceDN w:val="0"/>
        <w:adjustRightInd w:val="0"/>
        <w:ind w:left="1068"/>
        <w:jc w:val="both"/>
        <w:rPr>
          <w:rFonts w:ascii="Cambria" w:hAnsi="Cambria" w:cs="Verdana"/>
          <w:sz w:val="22"/>
          <w:szCs w:val="22"/>
        </w:rPr>
      </w:pPr>
    </w:p>
    <w:p w:rsidR="007D757A" w:rsidRPr="00F12FD2" w:rsidRDefault="007D757A" w:rsidP="007D757A">
      <w:pPr>
        <w:autoSpaceDE w:val="0"/>
        <w:autoSpaceDN w:val="0"/>
        <w:adjustRightInd w:val="0"/>
        <w:spacing w:after="200" w:line="276" w:lineRule="auto"/>
        <w:ind w:left="284" w:firstLine="424"/>
        <w:jc w:val="both"/>
        <w:rPr>
          <w:rFonts w:ascii="Cambria" w:hAnsi="Cambria" w:cs="Verdana"/>
          <w:b/>
          <w:bCs/>
          <w:sz w:val="22"/>
          <w:szCs w:val="22"/>
        </w:rPr>
      </w:pPr>
      <w:r w:rsidRPr="00F12FD2">
        <w:rPr>
          <w:rFonts w:ascii="Cambria" w:hAnsi="Cambria" w:cs="Verdana"/>
          <w:b/>
          <w:bCs/>
          <w:sz w:val="22"/>
          <w:szCs w:val="22"/>
        </w:rPr>
        <w:t>III. Dodatkowe informacje:</w:t>
      </w:r>
    </w:p>
    <w:p w:rsidR="007D757A" w:rsidRPr="00F12FD2" w:rsidRDefault="007D757A" w:rsidP="007D757A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ind w:left="714" w:hanging="357"/>
        <w:jc w:val="both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>W celu realizacji zamówienia z wybranym Wykonawcą zostanie podpisana umowa.</w:t>
      </w:r>
    </w:p>
    <w:p w:rsidR="007D757A" w:rsidRPr="00F12FD2" w:rsidRDefault="007D757A" w:rsidP="007D757A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ind w:left="714" w:hanging="357"/>
        <w:jc w:val="both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>Zamawiający zastrzega sobie możliwość negocjacji realizacji umowy z najlepszymi Oferentami.</w:t>
      </w:r>
    </w:p>
    <w:p w:rsidR="007D757A" w:rsidRDefault="007D757A" w:rsidP="007D757A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ind w:left="714" w:hanging="357"/>
        <w:jc w:val="both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>Zmawiający zastrzega sobie prawo do nie</w:t>
      </w:r>
      <w:r w:rsidR="00D42C99">
        <w:rPr>
          <w:rFonts w:ascii="Cambria" w:hAnsi="Cambria" w:cs="Verdana"/>
          <w:sz w:val="22"/>
          <w:szCs w:val="22"/>
        </w:rPr>
        <w:t xml:space="preserve"> wybierania żadnego z Oferentów/do realizacji części zamówienia</w:t>
      </w:r>
    </w:p>
    <w:p w:rsidR="00D42C99" w:rsidRPr="00F12FD2" w:rsidRDefault="00D42C99" w:rsidP="007D757A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ind w:left="714" w:hanging="357"/>
        <w:jc w:val="both"/>
        <w:rPr>
          <w:rFonts w:ascii="Cambria" w:hAnsi="Cambria" w:cs="Verdana"/>
          <w:sz w:val="22"/>
          <w:szCs w:val="22"/>
        </w:rPr>
      </w:pPr>
      <w:r>
        <w:rPr>
          <w:rFonts w:ascii="Cambria" w:hAnsi="Cambria" w:cs="Verdana"/>
          <w:sz w:val="22"/>
          <w:szCs w:val="22"/>
        </w:rPr>
        <w:t xml:space="preserve">Zamawiający ogłosi informację o wyborze Wykonawcy na stronie www po zakończeniu procedury. </w:t>
      </w:r>
    </w:p>
    <w:p w:rsidR="007D757A" w:rsidRPr="00F12FD2" w:rsidRDefault="007D757A" w:rsidP="007D757A">
      <w:pPr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="Verdana"/>
          <w:sz w:val="22"/>
          <w:szCs w:val="22"/>
        </w:rPr>
      </w:pPr>
    </w:p>
    <w:p w:rsidR="007D757A" w:rsidRPr="001F6661" w:rsidRDefault="007D757A" w:rsidP="007D757A">
      <w:pPr>
        <w:autoSpaceDE w:val="0"/>
        <w:autoSpaceDN w:val="0"/>
        <w:adjustRightInd w:val="0"/>
        <w:jc w:val="both"/>
        <w:rPr>
          <w:rFonts w:ascii="Cambria" w:hAnsi="Cambria" w:cs="Verdana"/>
          <w:b/>
          <w:sz w:val="22"/>
          <w:szCs w:val="22"/>
        </w:rPr>
      </w:pPr>
      <w:r w:rsidRPr="001F6661">
        <w:rPr>
          <w:rFonts w:ascii="Cambria" w:hAnsi="Cambria" w:cs="Verdana"/>
          <w:b/>
          <w:sz w:val="22"/>
          <w:szCs w:val="22"/>
        </w:rPr>
        <w:t>Załącznik nr 1: formularz oferty</w:t>
      </w:r>
    </w:p>
    <w:p w:rsidR="00A91452" w:rsidRPr="001F6661" w:rsidRDefault="00A91452" w:rsidP="007D757A">
      <w:pPr>
        <w:autoSpaceDE w:val="0"/>
        <w:autoSpaceDN w:val="0"/>
        <w:adjustRightInd w:val="0"/>
        <w:jc w:val="both"/>
        <w:rPr>
          <w:rFonts w:ascii="Cambria" w:hAnsi="Cambria" w:cs="Verdana"/>
          <w:b/>
          <w:sz w:val="22"/>
          <w:szCs w:val="22"/>
        </w:rPr>
      </w:pPr>
    </w:p>
    <w:p w:rsidR="00A91452" w:rsidRPr="001F6661" w:rsidRDefault="00A91452" w:rsidP="007D757A">
      <w:pPr>
        <w:autoSpaceDE w:val="0"/>
        <w:autoSpaceDN w:val="0"/>
        <w:adjustRightInd w:val="0"/>
        <w:jc w:val="both"/>
        <w:rPr>
          <w:rFonts w:ascii="Cambria" w:hAnsi="Cambria" w:cs="Verdana"/>
          <w:b/>
          <w:sz w:val="22"/>
          <w:szCs w:val="22"/>
        </w:rPr>
      </w:pPr>
      <w:r w:rsidRPr="001F6661">
        <w:rPr>
          <w:rFonts w:ascii="Cambria" w:hAnsi="Cambria" w:cs="Verdana"/>
          <w:b/>
          <w:sz w:val="22"/>
          <w:szCs w:val="22"/>
        </w:rPr>
        <w:t>Nazwa i adres Wykonawcy……………………………………………………………………..</w:t>
      </w:r>
    </w:p>
    <w:p w:rsidR="00A91452" w:rsidRPr="001F6661" w:rsidRDefault="00A91452" w:rsidP="007D757A">
      <w:pPr>
        <w:autoSpaceDE w:val="0"/>
        <w:autoSpaceDN w:val="0"/>
        <w:adjustRightInd w:val="0"/>
        <w:jc w:val="both"/>
        <w:rPr>
          <w:rFonts w:ascii="Cambria" w:hAnsi="Cambria" w:cs="Verdana"/>
          <w:b/>
          <w:sz w:val="22"/>
          <w:szCs w:val="22"/>
        </w:rPr>
      </w:pPr>
      <w:r w:rsidRPr="001F6661">
        <w:rPr>
          <w:rFonts w:ascii="Cambria" w:hAnsi="Cambria" w:cs="Verdana"/>
          <w:b/>
          <w:sz w:val="22"/>
          <w:szCs w:val="22"/>
        </w:rPr>
        <w:t>Osoba do kontaktu  ……………………………………………………………………</w:t>
      </w:r>
    </w:p>
    <w:p w:rsidR="00A91452" w:rsidRPr="001F6661" w:rsidRDefault="00A91452" w:rsidP="007D757A">
      <w:pPr>
        <w:autoSpaceDE w:val="0"/>
        <w:autoSpaceDN w:val="0"/>
        <w:adjustRightInd w:val="0"/>
        <w:jc w:val="both"/>
        <w:rPr>
          <w:rFonts w:ascii="Cambria" w:hAnsi="Cambria" w:cs="Verdana"/>
          <w:b/>
          <w:sz w:val="22"/>
          <w:szCs w:val="22"/>
        </w:rPr>
      </w:pPr>
    </w:p>
    <w:tbl>
      <w:tblPr>
        <w:tblW w:w="91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9"/>
        <w:gridCol w:w="1482"/>
        <w:gridCol w:w="1108"/>
      </w:tblGrid>
      <w:tr w:rsidR="009551D1" w:rsidRPr="001F6661" w:rsidTr="009551D1">
        <w:trPr>
          <w:trHeight w:val="432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9551D1" w:rsidRPr="001F6661" w:rsidRDefault="009551D1" w:rsidP="009551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661">
              <w:rPr>
                <w:b/>
                <w:bCs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9551D1" w:rsidRPr="001F6661" w:rsidRDefault="009551D1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1F6661"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9551D1" w:rsidRPr="001F6661" w:rsidRDefault="009551D1" w:rsidP="002129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6661">
              <w:rPr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9551D1" w:rsidRPr="001F6661" w:rsidTr="001F6661">
        <w:trPr>
          <w:trHeight w:val="85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rPr>
                <w:color w:val="000000"/>
                <w:sz w:val="22"/>
                <w:szCs w:val="22"/>
              </w:rPr>
            </w:pPr>
            <w:r w:rsidRPr="001F6661">
              <w:rPr>
                <w:sz w:val="22"/>
                <w:szCs w:val="22"/>
              </w:rPr>
              <w:t>12 sztuk prostopadłościennych wolier dla zwierząt ustawionych w dwóch rzędach (po 6 sztuk) „plecami do siebie”.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51D1" w:rsidRPr="001F6661" w:rsidTr="009551D1">
        <w:trPr>
          <w:trHeight w:val="28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rPr>
                <w:color w:val="000000"/>
                <w:sz w:val="22"/>
                <w:szCs w:val="22"/>
              </w:rPr>
            </w:pPr>
            <w:r w:rsidRPr="001F6661">
              <w:rPr>
                <w:sz w:val="22"/>
                <w:szCs w:val="22"/>
              </w:rPr>
              <w:t>Pojedyncza woliera ma mieć wymiary 100x100x240 cm (szerokość x głębokość x wysokość).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51D1" w:rsidRPr="001F6661" w:rsidTr="001F6661">
        <w:trPr>
          <w:trHeight w:val="1082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rPr>
                <w:color w:val="000000"/>
                <w:sz w:val="22"/>
                <w:szCs w:val="22"/>
              </w:rPr>
            </w:pPr>
            <w:r w:rsidRPr="001F6661">
              <w:rPr>
                <w:sz w:val="22"/>
                <w:szCs w:val="22"/>
              </w:rPr>
              <w:lastRenderedPageBreak/>
              <w:t>Stelaż każdej woliery ma być wykonany z kątownika nierdzewnego gorącowalcowanego 30x30x3 mm w gatunku nie gorszym niż 1.4301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51D1" w:rsidRPr="001F6661" w:rsidTr="001F6661">
        <w:trPr>
          <w:trHeight w:val="116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rPr>
                <w:sz w:val="22"/>
                <w:szCs w:val="22"/>
              </w:rPr>
            </w:pPr>
            <w:r w:rsidRPr="001F6661">
              <w:rPr>
                <w:sz w:val="22"/>
                <w:szCs w:val="22"/>
              </w:rPr>
              <w:t>Do stelaża ma być przymocowana siatka nierdzewna o oczku 10x10 mm, drut 1 mm grubości</w:t>
            </w:r>
          </w:p>
          <w:p w:rsidR="009551D1" w:rsidRPr="001F6661" w:rsidRDefault="009551D1" w:rsidP="00212999">
            <w:pPr>
              <w:rPr>
                <w:color w:val="000000"/>
                <w:sz w:val="22"/>
                <w:szCs w:val="22"/>
              </w:rPr>
            </w:pPr>
            <w:r w:rsidRPr="001F6661">
              <w:rPr>
                <w:sz w:val="22"/>
                <w:szCs w:val="22"/>
              </w:rPr>
              <w:t>Siatką mają być pokryte wszystkie 6 ścian każdej woliery.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1D1" w:rsidRPr="001F6661" w:rsidRDefault="009551D1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51D1" w:rsidRPr="001F6661" w:rsidTr="009551D1">
        <w:trPr>
          <w:trHeight w:val="1262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9551D1">
            <w:pPr>
              <w:rPr>
                <w:color w:val="000000"/>
                <w:sz w:val="22"/>
                <w:szCs w:val="22"/>
              </w:rPr>
            </w:pPr>
            <w:r w:rsidRPr="001F6661">
              <w:rPr>
                <w:sz w:val="22"/>
                <w:szCs w:val="22"/>
              </w:rPr>
              <w:t>Każda woliera ma posiadać drzwi do woliery o szerokości 60 cm (±2 cm) i wysokości 160 cm (±10 cm) umieszczone we frontowej ścianie woliery, na wysokości  70 cm powyżej dna woliery,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51D1" w:rsidRPr="001F6661" w:rsidTr="009551D1">
        <w:trPr>
          <w:trHeight w:val="127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rPr>
                <w:sz w:val="22"/>
                <w:szCs w:val="22"/>
              </w:rPr>
            </w:pPr>
            <w:r w:rsidRPr="001F6661">
              <w:rPr>
                <w:sz w:val="22"/>
                <w:szCs w:val="22"/>
              </w:rPr>
              <w:t xml:space="preserve">Każda z wolier w obu rzędach ma posiadać </w:t>
            </w:r>
            <w:r w:rsidR="001F6661" w:rsidRPr="001F6661">
              <w:rPr>
                <w:sz w:val="22"/>
                <w:szCs w:val="22"/>
              </w:rPr>
              <w:t>małe</w:t>
            </w:r>
            <w:r w:rsidRPr="001F6661">
              <w:rPr>
                <w:sz w:val="22"/>
                <w:szCs w:val="22"/>
              </w:rPr>
              <w:t xml:space="preserve"> drzwiczki 15x15 cm (±3 cm) w ścianie bocznej łączące dwie sąsiadujące woliery</w:t>
            </w:r>
          </w:p>
          <w:p w:rsidR="001F6661" w:rsidRPr="001F6661" w:rsidRDefault="001F6661" w:rsidP="00212999">
            <w:pPr>
              <w:rPr>
                <w:color w:val="000000"/>
                <w:sz w:val="22"/>
                <w:szCs w:val="22"/>
              </w:rPr>
            </w:pPr>
            <w:r w:rsidRPr="001F6661">
              <w:rPr>
                <w:sz w:val="22"/>
                <w:szCs w:val="22"/>
              </w:rPr>
              <w:t>Drzwiczki muszą być umieszczone 70 cm powyżej dna woliery, mogą być wykonane na zawiasach, lub być zasuwane.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51D1" w:rsidRPr="001F6661" w:rsidTr="009551D1">
        <w:trPr>
          <w:trHeight w:val="697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rPr>
                <w:color w:val="000000"/>
                <w:sz w:val="22"/>
                <w:szCs w:val="22"/>
              </w:rPr>
            </w:pPr>
            <w:r w:rsidRPr="001F6661">
              <w:rPr>
                <w:sz w:val="22"/>
                <w:szCs w:val="22"/>
              </w:rPr>
              <w:t>Każda woliera zostanie wkopana na wysokość 70 cm w ziemię.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1D1" w:rsidRPr="001F6661" w:rsidRDefault="009551D1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51D1" w:rsidRPr="001F6661" w:rsidTr="009551D1">
        <w:trPr>
          <w:trHeight w:val="102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9551D1">
            <w:pPr>
              <w:rPr>
                <w:color w:val="000000"/>
                <w:sz w:val="22"/>
                <w:szCs w:val="22"/>
              </w:rPr>
            </w:pPr>
            <w:r w:rsidRPr="001F6661">
              <w:rPr>
                <w:sz w:val="22"/>
                <w:szCs w:val="22"/>
              </w:rPr>
              <w:t>Nad wolierami ma zostać umieszczony daszek z blachy trapezowej ocynkowanej zamontowany na konstrukcji mocowanej do konstrukcji wolier. Daszek ma być zamontowany pod lekkim skosem, minimum 5 cm (±3 cm) nad wolierami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1D1" w:rsidRPr="001F6661" w:rsidRDefault="009551D1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51D1" w:rsidRPr="001F6661" w:rsidTr="001F6661">
        <w:trPr>
          <w:trHeight w:val="1358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rPr>
                <w:b/>
                <w:color w:val="000000"/>
                <w:sz w:val="22"/>
                <w:szCs w:val="22"/>
              </w:rPr>
            </w:pPr>
            <w:r w:rsidRPr="001F6661">
              <w:rPr>
                <w:sz w:val="22"/>
                <w:szCs w:val="22"/>
              </w:rPr>
              <w:t>Każda woliera oraz cała konstrukcja musi być bezpieczna dla trzymanych w środku gryzoni, wszystkie powierzchnie konstrukcji i siatki oraz drzwiczek muszą być gładkie, nie dopuszcza się żadnych ostrych krawędzi wewnątrz woliery (dotyczy zarówno stelażu jak i siatki), które mogłyby powodować zranienie zwierzęcia.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51D1" w:rsidRPr="001F6661" w:rsidTr="001F6661">
        <w:trPr>
          <w:trHeight w:val="99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9551D1">
            <w:pPr>
              <w:rPr>
                <w:sz w:val="22"/>
                <w:szCs w:val="22"/>
              </w:rPr>
            </w:pPr>
            <w:r w:rsidRPr="001F6661">
              <w:rPr>
                <w:sz w:val="22"/>
                <w:szCs w:val="22"/>
              </w:rPr>
              <w:t xml:space="preserve">Wszystkie elementy ruchome (drzwi do wolier, drzwiczki w ścianie bocznej) po zamknięciu muszą ściśle przylegać do konstrukcji, tak aby uniemożliwić zwierzęciu ucieczkę.  </w:t>
            </w:r>
          </w:p>
          <w:p w:rsidR="009551D1" w:rsidRPr="001F6661" w:rsidRDefault="009551D1" w:rsidP="002129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1D1" w:rsidRPr="001F6661" w:rsidRDefault="009551D1" w:rsidP="002129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D757A" w:rsidRPr="001F6661" w:rsidRDefault="007D757A" w:rsidP="007D757A">
      <w:pPr>
        <w:autoSpaceDE w:val="0"/>
        <w:spacing w:line="360" w:lineRule="auto"/>
        <w:rPr>
          <w:rFonts w:ascii="Cambria" w:hAnsi="Cambria"/>
          <w:color w:val="000000"/>
          <w:sz w:val="22"/>
          <w:szCs w:val="22"/>
        </w:rPr>
      </w:pPr>
    </w:p>
    <w:tbl>
      <w:tblPr>
        <w:tblW w:w="101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0"/>
        <w:gridCol w:w="5253"/>
      </w:tblGrid>
      <w:tr w:rsidR="001F6661" w:rsidRPr="001F6661" w:rsidTr="001F6661">
        <w:trPr>
          <w:trHeight w:val="501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1" w:rsidRPr="001F6661" w:rsidRDefault="001F6661" w:rsidP="006D52F0">
            <w:pPr>
              <w:rPr>
                <w:b/>
                <w:sz w:val="22"/>
                <w:szCs w:val="22"/>
              </w:rPr>
            </w:pPr>
            <w:r w:rsidRPr="001F6661">
              <w:rPr>
                <w:b/>
                <w:sz w:val="22"/>
                <w:szCs w:val="22"/>
              </w:rPr>
              <w:t>Razem PLN netto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61" w:rsidRPr="001F6661" w:rsidRDefault="001F6661" w:rsidP="006D52F0">
            <w:pPr>
              <w:rPr>
                <w:b/>
                <w:sz w:val="22"/>
                <w:szCs w:val="22"/>
              </w:rPr>
            </w:pPr>
            <w:r w:rsidRPr="001F6661">
              <w:rPr>
                <w:b/>
                <w:sz w:val="22"/>
                <w:szCs w:val="22"/>
              </w:rPr>
              <w:t>Razem PLN brutto</w:t>
            </w:r>
          </w:p>
        </w:tc>
      </w:tr>
    </w:tbl>
    <w:p w:rsidR="001F6661" w:rsidRPr="001F6661" w:rsidRDefault="001F6661" w:rsidP="001F6661">
      <w:pPr>
        <w:autoSpaceDE w:val="0"/>
        <w:spacing w:line="360" w:lineRule="auto"/>
        <w:rPr>
          <w:rFonts w:ascii="Cambria" w:hAnsi="Cambria"/>
          <w:color w:val="000000"/>
          <w:sz w:val="22"/>
          <w:szCs w:val="22"/>
        </w:rPr>
      </w:pPr>
    </w:p>
    <w:p w:rsidR="001F6661" w:rsidRPr="001F6661" w:rsidRDefault="001F6661" w:rsidP="001F6661">
      <w:pPr>
        <w:autoSpaceDE w:val="0"/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1F6661">
        <w:rPr>
          <w:rFonts w:ascii="Cambria" w:hAnsi="Cambria"/>
          <w:color w:val="000000"/>
          <w:sz w:val="22"/>
          <w:szCs w:val="22"/>
        </w:rPr>
        <w:t>Termin realizacji zamówienia liczony od daty podpisania umowy……………………………………….</w:t>
      </w:r>
    </w:p>
    <w:p w:rsidR="001F6661" w:rsidRPr="001F6661" w:rsidRDefault="001F6661" w:rsidP="001F6661">
      <w:pPr>
        <w:autoSpaceDE w:val="0"/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1F6661">
        <w:rPr>
          <w:rFonts w:ascii="Cambria" w:hAnsi="Cambria"/>
          <w:color w:val="000000"/>
          <w:sz w:val="22"/>
          <w:szCs w:val="22"/>
        </w:rPr>
        <w:t>Okres gwarancji:…………………………………………</w:t>
      </w:r>
    </w:p>
    <w:p w:rsidR="001F6661" w:rsidRPr="001F6661" w:rsidRDefault="001F6661" w:rsidP="007D757A">
      <w:pPr>
        <w:autoSpaceDE w:val="0"/>
        <w:spacing w:line="360" w:lineRule="auto"/>
        <w:rPr>
          <w:rFonts w:ascii="Cambria" w:hAnsi="Cambria"/>
          <w:color w:val="000000"/>
          <w:sz w:val="22"/>
          <w:szCs w:val="22"/>
        </w:rPr>
      </w:pPr>
    </w:p>
    <w:p w:rsidR="007D757A" w:rsidRPr="001F6661" w:rsidRDefault="007D757A" w:rsidP="007D757A">
      <w:pPr>
        <w:autoSpaceDE w:val="0"/>
        <w:rPr>
          <w:rFonts w:ascii="Cambria" w:hAnsi="Cambria"/>
          <w:color w:val="000000"/>
          <w:sz w:val="22"/>
          <w:szCs w:val="22"/>
        </w:rPr>
      </w:pPr>
      <w:r w:rsidRPr="001F6661">
        <w:rPr>
          <w:rFonts w:ascii="Cambria" w:hAnsi="Cambria"/>
          <w:color w:val="000000"/>
          <w:sz w:val="22"/>
          <w:szCs w:val="22"/>
        </w:rPr>
        <w:t xml:space="preserve">……………………………………………                      </w:t>
      </w:r>
      <w:r w:rsidRPr="001F6661">
        <w:rPr>
          <w:rFonts w:ascii="Cambria" w:hAnsi="Cambria"/>
          <w:color w:val="000000"/>
          <w:sz w:val="22"/>
          <w:szCs w:val="22"/>
        </w:rPr>
        <w:tab/>
      </w:r>
      <w:r w:rsidRPr="001F6661">
        <w:rPr>
          <w:rFonts w:ascii="Cambria" w:hAnsi="Cambria"/>
          <w:color w:val="000000"/>
          <w:sz w:val="22"/>
          <w:szCs w:val="22"/>
        </w:rPr>
        <w:tab/>
        <w:t>…….……………………………………</w:t>
      </w:r>
    </w:p>
    <w:p w:rsidR="007D757A" w:rsidRPr="001F6661" w:rsidRDefault="007D757A" w:rsidP="007D757A">
      <w:pPr>
        <w:rPr>
          <w:rFonts w:ascii="Cambria" w:hAnsi="Cambria"/>
          <w:color w:val="000000"/>
          <w:sz w:val="22"/>
          <w:szCs w:val="22"/>
        </w:rPr>
      </w:pPr>
      <w:r w:rsidRPr="001F6661">
        <w:rPr>
          <w:rFonts w:ascii="Cambria" w:hAnsi="Cambria"/>
          <w:color w:val="000000"/>
          <w:sz w:val="22"/>
          <w:szCs w:val="22"/>
        </w:rPr>
        <w:t xml:space="preserve">Miejscowość, data                                  </w:t>
      </w:r>
      <w:r w:rsidRPr="001F6661">
        <w:rPr>
          <w:rFonts w:ascii="Cambria" w:hAnsi="Cambria"/>
          <w:color w:val="000000"/>
          <w:sz w:val="22"/>
          <w:szCs w:val="22"/>
        </w:rPr>
        <w:tab/>
      </w:r>
      <w:r w:rsidRPr="001F6661">
        <w:rPr>
          <w:rFonts w:ascii="Cambria" w:hAnsi="Cambria"/>
          <w:color w:val="000000"/>
          <w:sz w:val="22"/>
          <w:szCs w:val="22"/>
        </w:rPr>
        <w:tab/>
      </w:r>
      <w:r w:rsidRPr="001F6661">
        <w:rPr>
          <w:rFonts w:ascii="Cambria" w:hAnsi="Cambria"/>
          <w:color w:val="000000"/>
          <w:sz w:val="22"/>
          <w:szCs w:val="22"/>
        </w:rPr>
        <w:tab/>
        <w:t xml:space="preserve"> Podpis i pieczęć Wykonawcy</w:t>
      </w:r>
    </w:p>
    <w:p w:rsidR="007D757A" w:rsidRPr="001F6661" w:rsidRDefault="007D757A" w:rsidP="007D757A">
      <w:pPr>
        <w:rPr>
          <w:rFonts w:ascii="Cambria" w:hAnsi="Cambria"/>
          <w:sz w:val="22"/>
          <w:szCs w:val="22"/>
        </w:rPr>
      </w:pPr>
    </w:p>
    <w:sectPr w:rsidR="007D757A" w:rsidRPr="001F6661" w:rsidSect="004810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077" w:bottom="1134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91" w:rsidRDefault="00612491">
      <w:r>
        <w:separator/>
      </w:r>
    </w:p>
  </w:endnote>
  <w:endnote w:type="continuationSeparator" w:id="0">
    <w:p w:rsidR="00612491" w:rsidRDefault="0061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85" w:rsidRDefault="00092785" w:rsidP="001521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2785" w:rsidRDefault="00092785" w:rsidP="003174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85" w:rsidRDefault="00092785" w:rsidP="0031741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91" w:rsidRDefault="00612491">
      <w:r>
        <w:separator/>
      </w:r>
    </w:p>
  </w:footnote>
  <w:footnote w:type="continuationSeparator" w:id="0">
    <w:p w:rsidR="00612491" w:rsidRDefault="0061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C438DD"/>
    <w:multiLevelType w:val="hybridMultilevel"/>
    <w:tmpl w:val="F490D13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554262"/>
    <w:multiLevelType w:val="hybridMultilevel"/>
    <w:tmpl w:val="86C0EC40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D61EEB"/>
    <w:multiLevelType w:val="hybridMultilevel"/>
    <w:tmpl w:val="0E122FCA"/>
    <w:lvl w:ilvl="0" w:tplc="CAF259EA">
      <w:start w:val="1"/>
      <w:numFmt w:val="decimal"/>
      <w:lvlText w:val="%1."/>
      <w:lvlJc w:val="left"/>
      <w:pPr>
        <w:ind w:left="148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334B14B6"/>
    <w:multiLevelType w:val="hybridMultilevel"/>
    <w:tmpl w:val="722681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B4027"/>
    <w:multiLevelType w:val="hybridMultilevel"/>
    <w:tmpl w:val="6F50D28E"/>
    <w:lvl w:ilvl="0" w:tplc="4B160DC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D90BCF"/>
    <w:multiLevelType w:val="hybridMultilevel"/>
    <w:tmpl w:val="404057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4429EB"/>
    <w:multiLevelType w:val="hybridMultilevel"/>
    <w:tmpl w:val="606CA4A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04131D9"/>
    <w:multiLevelType w:val="hybridMultilevel"/>
    <w:tmpl w:val="2716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45048"/>
    <w:multiLevelType w:val="hybridMultilevel"/>
    <w:tmpl w:val="1A8E3F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F36F0"/>
    <w:multiLevelType w:val="hybridMultilevel"/>
    <w:tmpl w:val="BD74B3B8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60F559F6"/>
    <w:multiLevelType w:val="hybridMultilevel"/>
    <w:tmpl w:val="9198EA40"/>
    <w:lvl w:ilvl="0" w:tplc="450C283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3C5181"/>
    <w:multiLevelType w:val="hybridMultilevel"/>
    <w:tmpl w:val="F382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004D9"/>
    <w:multiLevelType w:val="hybridMultilevel"/>
    <w:tmpl w:val="6A6C42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6B0446"/>
    <w:multiLevelType w:val="hybridMultilevel"/>
    <w:tmpl w:val="2B06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B18FE"/>
    <w:multiLevelType w:val="hybridMultilevel"/>
    <w:tmpl w:val="59F8DD52"/>
    <w:lvl w:ilvl="0" w:tplc="0415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5"/>
  </w:num>
  <w:num w:numId="6">
    <w:abstractNumId w:val="8"/>
  </w:num>
  <w:num w:numId="7">
    <w:abstractNumId w:val="11"/>
  </w:num>
  <w:num w:numId="8">
    <w:abstractNumId w:val="4"/>
  </w:num>
  <w:num w:numId="9">
    <w:abstractNumId w:val="1"/>
  </w:num>
  <w:num w:numId="10">
    <w:abstractNumId w:val="13"/>
  </w:num>
  <w:num w:numId="11">
    <w:abstractNumId w:val="6"/>
  </w:num>
  <w:num w:numId="12">
    <w:abstractNumId w:val="7"/>
  </w:num>
  <w:num w:numId="13">
    <w:abstractNumId w:val="9"/>
  </w:num>
  <w:num w:numId="14">
    <w:abstractNumId w:val="3"/>
  </w:num>
  <w:num w:numId="15">
    <w:abstractNumId w:val="14"/>
  </w:num>
  <w:num w:numId="16">
    <w:abstractNumId w:val="5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62"/>
    <w:rsid w:val="00002AE9"/>
    <w:rsid w:val="00027DBA"/>
    <w:rsid w:val="0003187D"/>
    <w:rsid w:val="0003614E"/>
    <w:rsid w:val="00045534"/>
    <w:rsid w:val="00055184"/>
    <w:rsid w:val="00092785"/>
    <w:rsid w:val="00097AC9"/>
    <w:rsid w:val="000A0F1C"/>
    <w:rsid w:val="000A4481"/>
    <w:rsid w:val="000B1220"/>
    <w:rsid w:val="000B223F"/>
    <w:rsid w:val="000C133F"/>
    <w:rsid w:val="000C3022"/>
    <w:rsid w:val="000C5FF3"/>
    <w:rsid w:val="000F0303"/>
    <w:rsid w:val="00102634"/>
    <w:rsid w:val="001059F6"/>
    <w:rsid w:val="00127F93"/>
    <w:rsid w:val="00135CC8"/>
    <w:rsid w:val="00136911"/>
    <w:rsid w:val="00150833"/>
    <w:rsid w:val="00150B95"/>
    <w:rsid w:val="00152161"/>
    <w:rsid w:val="001662B7"/>
    <w:rsid w:val="00181B9B"/>
    <w:rsid w:val="0018366F"/>
    <w:rsid w:val="001846A4"/>
    <w:rsid w:val="001966C7"/>
    <w:rsid w:val="00197B83"/>
    <w:rsid w:val="001C25EC"/>
    <w:rsid w:val="001D781E"/>
    <w:rsid w:val="001F6661"/>
    <w:rsid w:val="00204B4C"/>
    <w:rsid w:val="00225BD2"/>
    <w:rsid w:val="00257EA8"/>
    <w:rsid w:val="00291271"/>
    <w:rsid w:val="00292470"/>
    <w:rsid w:val="00293FF3"/>
    <w:rsid w:val="002A011E"/>
    <w:rsid w:val="002A4652"/>
    <w:rsid w:val="002A5383"/>
    <w:rsid w:val="002B4168"/>
    <w:rsid w:val="002C11C2"/>
    <w:rsid w:val="002D0DA0"/>
    <w:rsid w:val="002E42FA"/>
    <w:rsid w:val="003000FE"/>
    <w:rsid w:val="00317418"/>
    <w:rsid w:val="00325AFE"/>
    <w:rsid w:val="003302A0"/>
    <w:rsid w:val="00341C6A"/>
    <w:rsid w:val="0035604F"/>
    <w:rsid w:val="00370369"/>
    <w:rsid w:val="00371577"/>
    <w:rsid w:val="003836E0"/>
    <w:rsid w:val="003A4E46"/>
    <w:rsid w:val="003C4470"/>
    <w:rsid w:val="003D11D8"/>
    <w:rsid w:val="003D3F0A"/>
    <w:rsid w:val="003E4D09"/>
    <w:rsid w:val="003F59EA"/>
    <w:rsid w:val="00406F6E"/>
    <w:rsid w:val="00413DD6"/>
    <w:rsid w:val="0046097D"/>
    <w:rsid w:val="004650E8"/>
    <w:rsid w:val="0047183F"/>
    <w:rsid w:val="00481017"/>
    <w:rsid w:val="00495396"/>
    <w:rsid w:val="004A4904"/>
    <w:rsid w:val="004A67DF"/>
    <w:rsid w:val="004C6F80"/>
    <w:rsid w:val="004D61C0"/>
    <w:rsid w:val="004F5777"/>
    <w:rsid w:val="00503394"/>
    <w:rsid w:val="00506484"/>
    <w:rsid w:val="00532C3C"/>
    <w:rsid w:val="005422EC"/>
    <w:rsid w:val="005735A3"/>
    <w:rsid w:val="00581724"/>
    <w:rsid w:val="00581CF4"/>
    <w:rsid w:val="005B3770"/>
    <w:rsid w:val="005B581A"/>
    <w:rsid w:val="005C427A"/>
    <w:rsid w:val="005C63F5"/>
    <w:rsid w:val="005D6ABA"/>
    <w:rsid w:val="00603BFC"/>
    <w:rsid w:val="00604DDC"/>
    <w:rsid w:val="00612491"/>
    <w:rsid w:val="006147B5"/>
    <w:rsid w:val="00623E32"/>
    <w:rsid w:val="00631E55"/>
    <w:rsid w:val="006443A4"/>
    <w:rsid w:val="00645C7B"/>
    <w:rsid w:val="006537D9"/>
    <w:rsid w:val="00655EEA"/>
    <w:rsid w:val="006605D1"/>
    <w:rsid w:val="00660E5D"/>
    <w:rsid w:val="00664DB0"/>
    <w:rsid w:val="00691D6D"/>
    <w:rsid w:val="00694193"/>
    <w:rsid w:val="00696165"/>
    <w:rsid w:val="006B6891"/>
    <w:rsid w:val="006D4408"/>
    <w:rsid w:val="006F0BEF"/>
    <w:rsid w:val="006F4B4E"/>
    <w:rsid w:val="00707707"/>
    <w:rsid w:val="00710019"/>
    <w:rsid w:val="00712D5A"/>
    <w:rsid w:val="00732717"/>
    <w:rsid w:val="00755392"/>
    <w:rsid w:val="00764644"/>
    <w:rsid w:val="00764857"/>
    <w:rsid w:val="007731D7"/>
    <w:rsid w:val="007749EB"/>
    <w:rsid w:val="00781BE3"/>
    <w:rsid w:val="007864D1"/>
    <w:rsid w:val="007A0DBB"/>
    <w:rsid w:val="007A5C5D"/>
    <w:rsid w:val="007A7ED8"/>
    <w:rsid w:val="007B2005"/>
    <w:rsid w:val="007B20B7"/>
    <w:rsid w:val="007C1B9C"/>
    <w:rsid w:val="007C63C5"/>
    <w:rsid w:val="007D59AB"/>
    <w:rsid w:val="007D757A"/>
    <w:rsid w:val="007E053A"/>
    <w:rsid w:val="007E4ED3"/>
    <w:rsid w:val="007E53B5"/>
    <w:rsid w:val="007E6D7D"/>
    <w:rsid w:val="00807621"/>
    <w:rsid w:val="00833E9F"/>
    <w:rsid w:val="008530A5"/>
    <w:rsid w:val="008769B1"/>
    <w:rsid w:val="00894BB9"/>
    <w:rsid w:val="008A3F30"/>
    <w:rsid w:val="008B2E99"/>
    <w:rsid w:val="008D72C4"/>
    <w:rsid w:val="008F155A"/>
    <w:rsid w:val="008F1F00"/>
    <w:rsid w:val="008F3ECB"/>
    <w:rsid w:val="00905EC5"/>
    <w:rsid w:val="0095005A"/>
    <w:rsid w:val="009551D1"/>
    <w:rsid w:val="009A4C30"/>
    <w:rsid w:val="009B5A35"/>
    <w:rsid w:val="009B7DE5"/>
    <w:rsid w:val="009C4196"/>
    <w:rsid w:val="009E5013"/>
    <w:rsid w:val="009F018B"/>
    <w:rsid w:val="009F0A36"/>
    <w:rsid w:val="009F3974"/>
    <w:rsid w:val="009F4C0D"/>
    <w:rsid w:val="009F6B62"/>
    <w:rsid w:val="00A27BD4"/>
    <w:rsid w:val="00A51817"/>
    <w:rsid w:val="00A800FF"/>
    <w:rsid w:val="00A85AF7"/>
    <w:rsid w:val="00A91452"/>
    <w:rsid w:val="00A94A56"/>
    <w:rsid w:val="00A95779"/>
    <w:rsid w:val="00AB571E"/>
    <w:rsid w:val="00AC32F1"/>
    <w:rsid w:val="00AF6001"/>
    <w:rsid w:val="00B07317"/>
    <w:rsid w:val="00B115BA"/>
    <w:rsid w:val="00B1288E"/>
    <w:rsid w:val="00B23D36"/>
    <w:rsid w:val="00B46998"/>
    <w:rsid w:val="00B57E4D"/>
    <w:rsid w:val="00B6342B"/>
    <w:rsid w:val="00B74932"/>
    <w:rsid w:val="00BA4C75"/>
    <w:rsid w:val="00BC33AA"/>
    <w:rsid w:val="00BC74E2"/>
    <w:rsid w:val="00BD7240"/>
    <w:rsid w:val="00BF48D0"/>
    <w:rsid w:val="00BF4B10"/>
    <w:rsid w:val="00C171B0"/>
    <w:rsid w:val="00C214E2"/>
    <w:rsid w:val="00C30D55"/>
    <w:rsid w:val="00C42048"/>
    <w:rsid w:val="00C4703B"/>
    <w:rsid w:val="00C60F8C"/>
    <w:rsid w:val="00C67615"/>
    <w:rsid w:val="00C773E4"/>
    <w:rsid w:val="00C77BE3"/>
    <w:rsid w:val="00C90779"/>
    <w:rsid w:val="00C9498D"/>
    <w:rsid w:val="00CC20D4"/>
    <w:rsid w:val="00CC2A7D"/>
    <w:rsid w:val="00CD66CC"/>
    <w:rsid w:val="00CF3B74"/>
    <w:rsid w:val="00D10A1A"/>
    <w:rsid w:val="00D10B1C"/>
    <w:rsid w:val="00D1513E"/>
    <w:rsid w:val="00D33A40"/>
    <w:rsid w:val="00D37320"/>
    <w:rsid w:val="00D42C99"/>
    <w:rsid w:val="00D45749"/>
    <w:rsid w:val="00D55F86"/>
    <w:rsid w:val="00D80730"/>
    <w:rsid w:val="00D842EF"/>
    <w:rsid w:val="00D90E43"/>
    <w:rsid w:val="00D97C62"/>
    <w:rsid w:val="00DA1815"/>
    <w:rsid w:val="00DB0AE7"/>
    <w:rsid w:val="00DB2834"/>
    <w:rsid w:val="00DB527D"/>
    <w:rsid w:val="00DD078B"/>
    <w:rsid w:val="00DD1B92"/>
    <w:rsid w:val="00DD61B3"/>
    <w:rsid w:val="00DF0B8C"/>
    <w:rsid w:val="00DF7185"/>
    <w:rsid w:val="00E146D9"/>
    <w:rsid w:val="00E22B11"/>
    <w:rsid w:val="00E27488"/>
    <w:rsid w:val="00E43AED"/>
    <w:rsid w:val="00E4625F"/>
    <w:rsid w:val="00E4718C"/>
    <w:rsid w:val="00E51A4E"/>
    <w:rsid w:val="00E55EE0"/>
    <w:rsid w:val="00E679D7"/>
    <w:rsid w:val="00E73C2B"/>
    <w:rsid w:val="00E93AB8"/>
    <w:rsid w:val="00EC70CF"/>
    <w:rsid w:val="00EC7308"/>
    <w:rsid w:val="00EF4C0C"/>
    <w:rsid w:val="00EF5A99"/>
    <w:rsid w:val="00F0418D"/>
    <w:rsid w:val="00F400FB"/>
    <w:rsid w:val="00F45EE7"/>
    <w:rsid w:val="00F5180C"/>
    <w:rsid w:val="00F5666F"/>
    <w:rsid w:val="00F61722"/>
    <w:rsid w:val="00F82934"/>
    <w:rsid w:val="00FB3234"/>
    <w:rsid w:val="00FD0ECA"/>
    <w:rsid w:val="00FD1605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EA2A0"/>
  <w15:docId w15:val="{978D984D-74D6-4490-9008-47790C28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234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</w:pPr>
    <w:rPr>
      <w:sz w:val="28"/>
    </w:rPr>
  </w:style>
  <w:style w:type="paragraph" w:styleId="Stopka">
    <w:name w:val="footer"/>
    <w:basedOn w:val="Normalny"/>
    <w:link w:val="StopkaZnak"/>
    <w:uiPriority w:val="99"/>
    <w:rsid w:val="003174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418"/>
  </w:style>
  <w:style w:type="paragraph" w:styleId="Tekstdymka">
    <w:name w:val="Balloon Text"/>
    <w:basedOn w:val="Normalny"/>
    <w:link w:val="TekstdymkaZnak"/>
    <w:rsid w:val="0031741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136911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8769B1"/>
    <w:pPr>
      <w:jc w:val="center"/>
    </w:pPr>
    <w:rPr>
      <w:b/>
      <w:sz w:val="24"/>
      <w:szCs w:val="24"/>
    </w:rPr>
  </w:style>
  <w:style w:type="character" w:customStyle="1" w:styleId="TytuZnak">
    <w:name w:val="Tytuł Znak"/>
    <w:link w:val="Tytu"/>
    <w:rsid w:val="008769B1"/>
    <w:rPr>
      <w:b/>
      <w:sz w:val="24"/>
      <w:szCs w:val="24"/>
    </w:rPr>
  </w:style>
  <w:style w:type="character" w:styleId="Hipercze">
    <w:name w:val="Hyperlink"/>
    <w:rsid w:val="00371577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71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9A4C3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A4C3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A4C30"/>
  </w:style>
  <w:style w:type="character" w:customStyle="1" w:styleId="TekstdymkaZnak">
    <w:name w:val="Tekst dymka Znak"/>
    <w:link w:val="Tekstdymka"/>
    <w:rsid w:val="009A4C3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07621"/>
  </w:style>
  <w:style w:type="character" w:customStyle="1" w:styleId="TekstprzypisukocowegoZnak">
    <w:name w:val="Tekst przypisu końcowego Znak"/>
    <w:basedOn w:val="Domylnaczcionkaakapitu"/>
    <w:link w:val="Tekstprzypisukocowego"/>
    <w:rsid w:val="00807621"/>
  </w:style>
  <w:style w:type="character" w:styleId="Odwoanieprzypisukocowego">
    <w:name w:val="endnote reference"/>
    <w:basedOn w:val="Domylnaczcionkaakapitu"/>
    <w:rsid w:val="00807621"/>
    <w:rPr>
      <w:vertAlign w:val="superscript"/>
    </w:rPr>
  </w:style>
  <w:style w:type="paragraph" w:customStyle="1" w:styleId="Akapitzlist1">
    <w:name w:val="Akapit z listą1"/>
    <w:basedOn w:val="Normalny"/>
    <w:rsid w:val="007D757A"/>
    <w:pPr>
      <w:ind w:left="720"/>
      <w:contextualSpacing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D757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5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.mankowski@nenck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mankowski@nencki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D3DC-085D-452F-94D1-B92A0DB8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zarzadzenie8maja2018</vt:lpstr>
    </vt:vector>
  </TitlesOfParts>
  <Company>IBD</Company>
  <LinksUpToDate>false</LinksUpToDate>
  <CharactersWithSpaces>6455</CharactersWithSpaces>
  <SharedDoc>false</SharedDoc>
  <HLinks>
    <vt:vector size="6" baseType="variant"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http://www.nencki.gov.pl_/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zarzadzenie8maja2018</dc:title>
  <dc:creator>ibd</dc:creator>
  <cp:lastModifiedBy>Elżbieta Stefaniuk</cp:lastModifiedBy>
  <cp:revision>4</cp:revision>
  <cp:lastPrinted>2018-05-21T13:44:00Z</cp:lastPrinted>
  <dcterms:created xsi:type="dcterms:W3CDTF">2019-04-29T06:59:00Z</dcterms:created>
  <dcterms:modified xsi:type="dcterms:W3CDTF">2019-04-29T09:33:00Z</dcterms:modified>
</cp:coreProperties>
</file>